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E0" w:rsidRDefault="00477B53" w:rsidP="00DC33E0">
      <w:pPr>
        <w:spacing w:after="0"/>
        <w:contextualSpacing/>
      </w:pPr>
      <w:r>
        <w:t>Sent: Frid</w:t>
      </w:r>
      <w:r w:rsidR="00DC33E0">
        <w:t>ay, September i6, 20Ii- 5:18 PM</w:t>
      </w:r>
    </w:p>
    <w:p w:rsidR="00DC33E0" w:rsidRDefault="00DC33E0" w:rsidP="00DC33E0">
      <w:pPr>
        <w:spacing w:after="0"/>
        <w:contextualSpacing/>
      </w:pPr>
      <w:r>
        <w:t xml:space="preserve">To: </w:t>
      </w:r>
      <w:r>
        <w:t>Johnson</w:t>
      </w:r>
      <w:r>
        <w:t xml:space="preserve">, </w:t>
      </w:r>
      <w:r>
        <w:t>Jay</w:t>
      </w:r>
    </w:p>
    <w:p w:rsidR="00DC33E0" w:rsidRDefault="00DC33E0" w:rsidP="00DC33E0">
      <w:pPr>
        <w:spacing w:after="0"/>
        <w:contextualSpacing/>
      </w:pPr>
      <w:r>
        <w:t>Cc: SEAS Curriculum Committee</w:t>
      </w:r>
    </w:p>
    <w:p w:rsidR="00DC33E0" w:rsidRDefault="00DC33E0" w:rsidP="00DC33E0">
      <w:pPr>
        <w:spacing w:after="0"/>
        <w:contextualSpacing/>
      </w:pPr>
    </w:p>
    <w:p w:rsidR="00DC33E0" w:rsidRDefault="00DC33E0" w:rsidP="00DC33E0">
      <w:pPr>
        <w:spacing w:after="0"/>
        <w:contextualSpacing/>
      </w:pPr>
      <w:r>
        <w:t>Subject: Re: SEAS Curriculum Committee: Math 2L1</w:t>
      </w:r>
    </w:p>
    <w:p w:rsidR="00DC33E0" w:rsidRDefault="00DC33E0" w:rsidP="00DC33E0">
      <w:pPr>
        <w:spacing w:after="0"/>
        <w:contextualSpacing/>
      </w:pPr>
    </w:p>
    <w:p w:rsidR="00DC33E0" w:rsidRDefault="00DC33E0" w:rsidP="00DC33E0">
      <w:pPr>
        <w:spacing w:after="0"/>
        <w:contextualSpacing/>
      </w:pPr>
      <w:r>
        <w:t>A11,</w:t>
      </w:r>
    </w:p>
    <w:p w:rsidR="00DC33E0" w:rsidRDefault="00DC33E0" w:rsidP="00DC33E0">
      <w:pPr>
        <w:spacing w:after="0"/>
        <w:contextualSpacing/>
      </w:pPr>
      <w:r>
        <w:t>An engineering professor al</w:t>
      </w:r>
      <w:r>
        <w:t>erted me to the following info'</w:t>
      </w:r>
    </w:p>
    <w:p w:rsidR="00DC33E0" w:rsidRDefault="00DC33E0" w:rsidP="00DC33E0">
      <w:pPr>
        <w:spacing w:after="0"/>
        <w:contextualSpacing/>
      </w:pPr>
      <w:r>
        <w:t xml:space="preserve">The instructor (Adjunct </w:t>
      </w:r>
      <w:r>
        <w:t>Professor</w:t>
      </w:r>
      <w:r>
        <w:t xml:space="preserve">:: Mark </w:t>
      </w:r>
      <w:r>
        <w:t>Feldman</w:t>
      </w:r>
      <w:r>
        <w:t xml:space="preserve">) of Math 2t1 </w:t>
      </w:r>
      <w:r>
        <w:t>is</w:t>
      </w:r>
      <w:r>
        <w:t xml:space="preserve"> using the</w:t>
      </w:r>
      <w:r w:rsidR="00477B53">
        <w:t xml:space="preserve"> </w:t>
      </w:r>
      <w:r>
        <w:t xml:space="preserve">Open Course </w:t>
      </w:r>
      <w:r>
        <w:t>Ware</w:t>
      </w:r>
      <w:r>
        <w:t xml:space="preserve"> from MIT verbatim.</w:t>
      </w:r>
    </w:p>
    <w:p w:rsidR="00DC33E0" w:rsidRDefault="00DC33E0" w:rsidP="00DC33E0">
      <w:pPr>
        <w:spacing w:after="0"/>
        <w:contextualSpacing/>
      </w:pPr>
      <w:r>
        <w:t>The course ware is avai</w:t>
      </w:r>
      <w:r>
        <w:t>1ab1e to anyone through the Internet.</w:t>
      </w:r>
    </w:p>
    <w:p w:rsidR="00DC33E0" w:rsidRDefault="00477B53" w:rsidP="00DC33E0">
      <w:pPr>
        <w:spacing w:after="0"/>
        <w:contextualSpacing/>
      </w:pPr>
      <w:r>
        <w:t>H</w:t>
      </w:r>
      <w:r w:rsidR="00DC33E0">
        <w:t xml:space="preserve">e projects </w:t>
      </w:r>
      <w:r w:rsidR="00DC33E0">
        <w:t>their</w:t>
      </w:r>
      <w:r w:rsidR="00DC33E0">
        <w:t xml:space="preserve"> </w:t>
      </w:r>
      <w:r w:rsidR="00DC33E0">
        <w:t>slides and read them l</w:t>
      </w:r>
      <w:r w:rsidR="00DC33E0">
        <w:t>ine by 1ine.</w:t>
      </w:r>
    </w:p>
    <w:p w:rsidR="00DC33E0" w:rsidRDefault="00DC33E0" w:rsidP="00DC33E0">
      <w:pPr>
        <w:spacing w:after="0"/>
        <w:contextualSpacing/>
      </w:pPr>
      <w:r>
        <w:t>His</w:t>
      </w:r>
      <w:r>
        <w:t xml:space="preserve"> homework </w:t>
      </w:r>
      <w:r>
        <w:t>problem</w:t>
      </w:r>
      <w:r>
        <w:t xml:space="preserve">s are </w:t>
      </w:r>
      <w:r>
        <w:t>directly</w:t>
      </w:r>
      <w:r>
        <w:t xml:space="preserve"> from the course ware.</w:t>
      </w:r>
    </w:p>
    <w:p w:rsidR="00DC33E0" w:rsidRDefault="00DC33E0" w:rsidP="00DC33E0">
      <w:pPr>
        <w:spacing w:after="0"/>
        <w:contextualSpacing/>
      </w:pPr>
      <w:r>
        <w:t>Their solutions are available on the Internet-</w:t>
      </w:r>
    </w:p>
    <w:p w:rsidR="00DC33E0" w:rsidRDefault="00DC33E0" w:rsidP="00DC33E0">
      <w:pPr>
        <w:spacing w:after="0"/>
        <w:contextualSpacing/>
      </w:pPr>
      <w:r>
        <w:t xml:space="preserve">Math 217 has 2 sections and both are taught by the same </w:t>
      </w:r>
      <w:r>
        <w:t>adjunct</w:t>
      </w:r>
      <w:r w:rsidR="00477B53">
        <w:t xml:space="preserve"> </w:t>
      </w:r>
      <w:r>
        <w:t>professor.</w:t>
      </w:r>
    </w:p>
    <w:p w:rsidR="00DC33E0" w:rsidRDefault="00DC33E0" w:rsidP="00DC33E0">
      <w:pPr>
        <w:spacing w:after="0"/>
        <w:contextualSpacing/>
      </w:pPr>
      <w:r>
        <w:t>I have not verified this info by talking to some sophomores.</w:t>
      </w:r>
      <w:r w:rsidR="00477B53">
        <w:t xml:space="preserve"> </w:t>
      </w:r>
      <w:r>
        <w:t>if true, this i</w:t>
      </w:r>
      <w:r>
        <w:t>s very regretful and motivates us to teach differential</w:t>
      </w:r>
      <w:r w:rsidR="00477B53">
        <w:t xml:space="preserve"> </w:t>
      </w:r>
      <w:r>
        <w:t>equat</w:t>
      </w:r>
      <w:r>
        <w:t>ion</w:t>
      </w:r>
      <w:r>
        <w:t>s</w:t>
      </w:r>
      <w:r>
        <w:t xml:space="preserve"> </w:t>
      </w:r>
      <w:r>
        <w:t>ourselves</w:t>
      </w:r>
      <w:r>
        <w:t>.</w:t>
      </w:r>
    </w:p>
    <w:p w:rsidR="00DC33E0" w:rsidRDefault="00DC33E0" w:rsidP="00DC33E0">
      <w:pPr>
        <w:spacing w:after="0"/>
        <w:contextualSpacing/>
      </w:pPr>
      <w:r>
        <w:t xml:space="preserve">If you see sophomores, please verify the </w:t>
      </w:r>
      <w:r>
        <w:t>validity</w:t>
      </w:r>
      <w:r>
        <w:t xml:space="preserve"> of this info.</w:t>
      </w:r>
      <w:r w:rsidR="00477B53">
        <w:t xml:space="preserve"> </w:t>
      </w:r>
      <w:r>
        <w:t>Assuming this is true, what actions shall we take?</w:t>
      </w:r>
    </w:p>
    <w:p w:rsidR="00477B53" w:rsidRDefault="00477B53" w:rsidP="00DC33E0">
      <w:pPr>
        <w:spacing w:after="0"/>
        <w:contextualSpacing/>
      </w:pPr>
    </w:p>
    <w:p w:rsidR="00DC33E0" w:rsidRDefault="00DC33E0" w:rsidP="00DC33E0">
      <w:pPr>
        <w:spacing w:after="0"/>
        <w:contextualSpacing/>
      </w:pPr>
      <w:r>
        <w:t>Thanks.</w:t>
      </w:r>
    </w:p>
    <w:p w:rsidR="00DC33E0" w:rsidRDefault="00DC33E0" w:rsidP="00DC33E0">
      <w:pPr>
        <w:spacing w:after="0"/>
        <w:contextualSpacing/>
      </w:pPr>
      <w:r>
        <w:t>Howard</w:t>
      </w:r>
      <w:r>
        <w:t xml:space="preserve"> </w:t>
      </w:r>
      <w:r>
        <w:t>Kay</w:t>
      </w:r>
      <w:r>
        <w:t>, Ph.D.</w:t>
      </w:r>
    </w:p>
    <w:p w:rsidR="00DC33E0" w:rsidRDefault="00DC33E0" w:rsidP="00DC33E0">
      <w:pPr>
        <w:spacing w:after="0"/>
        <w:contextualSpacing/>
      </w:pPr>
      <w:r>
        <w:t>Associate Chair and Professor</w:t>
      </w:r>
    </w:p>
    <w:p w:rsidR="00DC33E0" w:rsidRDefault="00DC33E0" w:rsidP="00DC33E0">
      <w:pPr>
        <w:spacing w:after="0"/>
        <w:contextualSpacing/>
      </w:pPr>
      <w:r>
        <w:t>Dept of Electrical and Systems Engineering</w:t>
      </w:r>
    </w:p>
    <w:p w:rsidR="00D07016" w:rsidRDefault="00DC33E0" w:rsidP="00DC33E0">
      <w:pPr>
        <w:spacing w:after="0"/>
        <w:contextualSpacing/>
      </w:pPr>
      <w:r>
        <w:t>Professor of Engineering and Applied Science</w:t>
      </w:r>
    </w:p>
    <w:sectPr w:rsidR="00D07016" w:rsidSect="000D1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D774B"/>
    <w:rsid w:val="000D16F7"/>
    <w:rsid w:val="00263AD9"/>
    <w:rsid w:val="00477B53"/>
    <w:rsid w:val="009D774B"/>
    <w:rsid w:val="00AF0753"/>
    <w:rsid w:val="00C67B5C"/>
    <w:rsid w:val="00C86C67"/>
    <w:rsid w:val="00DC33E0"/>
    <w:rsid w:val="00F02BD0"/>
    <w:rsid w:val="00FE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Feldman</dc:creator>
  <cp:lastModifiedBy>Mark Feldman</cp:lastModifiedBy>
  <cp:revision>3</cp:revision>
  <dcterms:created xsi:type="dcterms:W3CDTF">2013-10-22T14:50:00Z</dcterms:created>
  <dcterms:modified xsi:type="dcterms:W3CDTF">2013-10-22T16:15:00Z</dcterms:modified>
</cp:coreProperties>
</file>